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7" w:rsidRDefault="00115CC7" w:rsidP="003A448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115CC7" w:rsidRPr="00AA0717" w:rsidRDefault="00115CC7" w:rsidP="00AA071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b/>
          <w:bCs/>
          <w:sz w:val="28"/>
          <w:szCs w:val="28"/>
        </w:rPr>
        <w:t xml:space="preserve">          </w:t>
      </w:r>
    </w:p>
    <w:p w:rsidR="00115CC7" w:rsidRPr="00AA0717" w:rsidRDefault="00115CC7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AA0717">
        <w:rPr>
          <w:b/>
          <w:bCs/>
          <w:sz w:val="28"/>
          <w:szCs w:val="28"/>
        </w:rPr>
        <w:t>Додаток 4</w:t>
      </w:r>
    </w:p>
    <w:p w:rsidR="00115CC7" w:rsidRPr="00AA0717" w:rsidRDefault="00115CC7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AA0717">
        <w:rPr>
          <w:b/>
          <w:bCs/>
          <w:sz w:val="28"/>
          <w:szCs w:val="28"/>
        </w:rPr>
        <w:t>до рішення міської ради</w:t>
      </w:r>
    </w:p>
    <w:p w:rsidR="00115CC7" w:rsidRPr="00AA0717" w:rsidRDefault="00115CC7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AA0717">
        <w:rPr>
          <w:b/>
          <w:bCs/>
          <w:sz w:val="28"/>
          <w:szCs w:val="28"/>
        </w:rPr>
        <w:t>від 09 лютого 2022 року № 997</w:t>
      </w:r>
    </w:p>
    <w:p w:rsidR="00115CC7" w:rsidRPr="00152246" w:rsidRDefault="00115CC7" w:rsidP="00BB6917">
      <w:pPr>
        <w:tabs>
          <w:tab w:val="left" w:pos="0"/>
          <w:tab w:val="left" w:pos="3555"/>
        </w:tabs>
        <w:ind w:right="-6" w:firstLine="5245"/>
        <w:jc w:val="both"/>
        <w:rPr>
          <w:sz w:val="28"/>
          <w:szCs w:val="28"/>
        </w:rPr>
      </w:pPr>
    </w:p>
    <w:p w:rsidR="00115CC7" w:rsidRPr="00AA0717" w:rsidRDefault="00115CC7" w:rsidP="00BB6917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AA0717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115CC7" w:rsidRPr="00AA0717" w:rsidRDefault="00115CC7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AA0717">
        <w:rPr>
          <w:b/>
          <w:bCs/>
          <w:kern w:val="1"/>
          <w:sz w:val="28"/>
          <w:szCs w:val="28"/>
        </w:rPr>
        <w:t>управління культури та мистецтв міської ради</w:t>
      </w:r>
    </w:p>
    <w:p w:rsidR="00115CC7" w:rsidRDefault="00115CC7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48"/>
        <w:gridCol w:w="1416"/>
        <w:gridCol w:w="1303"/>
        <w:gridCol w:w="1155"/>
        <w:gridCol w:w="1559"/>
      </w:tblGrid>
      <w:tr w:rsidR="00115CC7">
        <w:trPr>
          <w:trHeight w:val="1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№</w:t>
            </w:r>
          </w:p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Всього</w:t>
            </w:r>
          </w:p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штатних</w:t>
            </w:r>
          </w:p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Посадові особи місцевого самовря-дування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Служ-бовці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Техні-</w:t>
            </w:r>
          </w:p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чний</w:t>
            </w:r>
          </w:p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персо-</w:t>
            </w:r>
          </w:p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нал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6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ind w:left="34" w:hanging="451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4F81BD"/>
                <w:kern w:val="1"/>
              </w:rPr>
              <w:t>Нач</w:t>
            </w:r>
            <w:r>
              <w:rPr>
                <w:color w:val="4F81BD"/>
                <w:kern w:val="1"/>
              </w:rPr>
              <w:t xml:space="preserve"> </w:t>
            </w:r>
            <w:r w:rsidRPr="00C2750A">
              <w:rPr>
                <w:kern w:val="1"/>
              </w:rPr>
              <w:t>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 w:rsidRPr="005A60B2">
              <w:rPr>
                <w:color w:val="000000"/>
                <w:kern w:val="1"/>
              </w:rPr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ind w:left="34" w:hanging="34"/>
              <w:rPr>
                <w:kern w:val="1"/>
              </w:rPr>
            </w:pPr>
            <w:r w:rsidRPr="00C2750A">
              <w:rPr>
                <w:kern w:val="1"/>
              </w:rPr>
              <w:t>Заступник начальника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C2750A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4.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C2750A">
              <w:rPr>
                <w:kern w:val="1"/>
              </w:rPr>
              <w:t>Головний спеціаліст-юрист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5.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C2750A">
              <w:rPr>
                <w:kern w:val="1"/>
              </w:rPr>
              <w:t>Головний спеціаліст з публічних закупівель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 w:rsidRPr="005A60B2">
              <w:rPr>
                <w:color w:val="000000"/>
                <w:kern w:val="1"/>
              </w:rPr>
              <w:t>6.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C2750A">
              <w:rPr>
                <w:kern w:val="1"/>
              </w:rPr>
              <w:t>Головний бухгалтер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5A60B2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 w:rsidRPr="005A60B2">
              <w:rPr>
                <w:color w:val="000000"/>
                <w:kern w:val="1"/>
              </w:rPr>
              <w:t>7.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C2750A">
              <w:rPr>
                <w:kern w:val="1"/>
              </w:rPr>
              <w:t>Бухгалтер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15CC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CB0404"/>
                <w:kern w:val="1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C7" w:rsidRPr="00C2750A" w:rsidRDefault="00115CC7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-</w:t>
            </w:r>
          </w:p>
        </w:tc>
      </w:tr>
    </w:tbl>
    <w:p w:rsidR="00115CC7" w:rsidRDefault="00115CC7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Ярослав ДЗИНДРА</w:t>
      </w:r>
    </w:p>
    <w:p w:rsidR="00115CC7" w:rsidRDefault="00115CC7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Default="00115CC7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15CC7" w:rsidRPr="00DF7EF7" w:rsidRDefault="00115CC7" w:rsidP="00C52A39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sectPr w:rsidR="00115CC7" w:rsidRPr="00DF7EF7" w:rsidSect="001F034D">
      <w:pgSz w:w="11906" w:h="16838"/>
      <w:pgMar w:top="539" w:right="850" w:bottom="127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E08B7"/>
    <w:rsid w:val="000E1D85"/>
    <w:rsid w:val="000F3D69"/>
    <w:rsid w:val="00106E95"/>
    <w:rsid w:val="00115CC7"/>
    <w:rsid w:val="001316B8"/>
    <w:rsid w:val="0013684C"/>
    <w:rsid w:val="0014131A"/>
    <w:rsid w:val="00152246"/>
    <w:rsid w:val="00190C76"/>
    <w:rsid w:val="001B0745"/>
    <w:rsid w:val="001D35F5"/>
    <w:rsid w:val="001F034D"/>
    <w:rsid w:val="00222718"/>
    <w:rsid w:val="00231063"/>
    <w:rsid w:val="00274078"/>
    <w:rsid w:val="002823C1"/>
    <w:rsid w:val="00287A93"/>
    <w:rsid w:val="002C113E"/>
    <w:rsid w:val="0032208D"/>
    <w:rsid w:val="0032536D"/>
    <w:rsid w:val="003903DB"/>
    <w:rsid w:val="003A4489"/>
    <w:rsid w:val="003E1492"/>
    <w:rsid w:val="003F66B4"/>
    <w:rsid w:val="00416A13"/>
    <w:rsid w:val="0044632F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38A6"/>
    <w:rsid w:val="005E5F0B"/>
    <w:rsid w:val="00604B4C"/>
    <w:rsid w:val="00620BEA"/>
    <w:rsid w:val="006459F5"/>
    <w:rsid w:val="00665408"/>
    <w:rsid w:val="00681DBD"/>
    <w:rsid w:val="00694A43"/>
    <w:rsid w:val="006D4AAC"/>
    <w:rsid w:val="007346DE"/>
    <w:rsid w:val="00764741"/>
    <w:rsid w:val="007A08B2"/>
    <w:rsid w:val="007A2A54"/>
    <w:rsid w:val="007A61F8"/>
    <w:rsid w:val="007C62EA"/>
    <w:rsid w:val="007E509B"/>
    <w:rsid w:val="007F3F5A"/>
    <w:rsid w:val="00802243"/>
    <w:rsid w:val="008B4FEF"/>
    <w:rsid w:val="008C1699"/>
    <w:rsid w:val="00924783"/>
    <w:rsid w:val="00960475"/>
    <w:rsid w:val="00976EC0"/>
    <w:rsid w:val="00984B51"/>
    <w:rsid w:val="00992C5A"/>
    <w:rsid w:val="00994955"/>
    <w:rsid w:val="009C4A3D"/>
    <w:rsid w:val="009C63BF"/>
    <w:rsid w:val="009D32B0"/>
    <w:rsid w:val="009E7939"/>
    <w:rsid w:val="00A14CE6"/>
    <w:rsid w:val="00A16601"/>
    <w:rsid w:val="00A34307"/>
    <w:rsid w:val="00A66E56"/>
    <w:rsid w:val="00A705FA"/>
    <w:rsid w:val="00AA0717"/>
    <w:rsid w:val="00AA277F"/>
    <w:rsid w:val="00AE66FC"/>
    <w:rsid w:val="00B169A7"/>
    <w:rsid w:val="00B8000F"/>
    <w:rsid w:val="00BB6914"/>
    <w:rsid w:val="00BB6917"/>
    <w:rsid w:val="00BD40D7"/>
    <w:rsid w:val="00C15995"/>
    <w:rsid w:val="00C2750A"/>
    <w:rsid w:val="00C462EF"/>
    <w:rsid w:val="00C52A39"/>
    <w:rsid w:val="00C62E3B"/>
    <w:rsid w:val="00CC49A6"/>
    <w:rsid w:val="00CE44FC"/>
    <w:rsid w:val="00CF6CC0"/>
    <w:rsid w:val="00D138FA"/>
    <w:rsid w:val="00D165A0"/>
    <w:rsid w:val="00D16BB2"/>
    <w:rsid w:val="00D31A7F"/>
    <w:rsid w:val="00D619D1"/>
    <w:rsid w:val="00DB745C"/>
    <w:rsid w:val="00DD019E"/>
    <w:rsid w:val="00DF63A5"/>
    <w:rsid w:val="00DF7EF7"/>
    <w:rsid w:val="00E3103A"/>
    <w:rsid w:val="00E60276"/>
    <w:rsid w:val="00E74AEF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EF4390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466</Words>
  <Characters>266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2022-02-11T08:43:00Z</cp:lastPrinted>
  <dcterms:created xsi:type="dcterms:W3CDTF">2022-02-11T09:42:00Z</dcterms:created>
  <dcterms:modified xsi:type="dcterms:W3CDTF">2022-02-11T09:54:00Z</dcterms:modified>
</cp:coreProperties>
</file>